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81" w:rsidRPr="00677B51" w:rsidRDefault="00705021" w:rsidP="00041781">
      <w:pPr>
        <w:bidi/>
        <w:spacing w:after="360" w:line="360" w:lineRule="auto"/>
        <w:jc w:val="center"/>
        <w:rPr>
          <w:rFonts w:cs="B Nazanin"/>
          <w:sz w:val="24"/>
          <w:szCs w:val="24"/>
          <w:rtl/>
        </w:rPr>
      </w:pPr>
      <w:r w:rsidRPr="00041781">
        <w:rPr>
          <w:rFonts w:ascii="Times New Roman" w:eastAsia="Times New Roman" w:hAnsi="Times New Roman" w:cs="B Nazanin"/>
          <w:b/>
          <w:bCs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2D5A54" wp14:editId="3CEF31B7">
                <wp:simplePos x="0" y="0"/>
                <wp:positionH relativeFrom="column">
                  <wp:posOffset>5022850</wp:posOffset>
                </wp:positionH>
                <wp:positionV relativeFrom="paragraph">
                  <wp:posOffset>-539750</wp:posOffset>
                </wp:positionV>
                <wp:extent cx="1466850" cy="1404620"/>
                <wp:effectExtent l="0" t="0" r="190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21" w:rsidRDefault="00705021" w:rsidP="00705021">
                            <w:pPr>
                              <w:bidi/>
                              <w:ind w:right="-142"/>
                              <w:jc w:val="center"/>
                              <w:rPr>
                                <w:rFonts w:cs="B Nazanin" w:hint="cs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برای ارسال</w:t>
                            </w:r>
                            <w:r w:rsidR="004A294B">
                              <w:rPr>
                                <w:rFonts w:cs="B Nazanin" w:hint="cs"/>
                                <w:rtl/>
                              </w:rPr>
                              <w:t xml:space="preserve"> تصویر نامه</w:t>
                            </w:r>
                          </w:p>
                          <w:p w:rsidR="00705021" w:rsidRDefault="00705021" w:rsidP="00705021">
                            <w:pPr>
                              <w:bidi/>
                              <w:ind w:right="-142"/>
                              <w:rPr>
                                <w:rFonts w:cs="B Nazanin" w:hint="cs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شماره فکس:  </w:t>
                            </w:r>
                            <w:r w:rsidRPr="007050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705021" w:rsidRPr="00041781" w:rsidRDefault="00705021" w:rsidP="00705021">
                            <w:pPr>
                              <w:bidi/>
                              <w:ind w:right="-142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شماره واتساپ:  </w:t>
                            </w:r>
                            <w:r w:rsidRPr="0070502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2D5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5pt;margin-top:-42.5pt;width:11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" fillcolor="#e2efd9 [665]">
                <v:textbox style="mso-fit-shape-to-text:t">
                  <w:txbxContent>
                    <w:p w:rsidR="00705021" w:rsidRDefault="00705021" w:rsidP="00705021">
                      <w:pPr>
                        <w:bidi/>
                        <w:ind w:right="-142"/>
                        <w:jc w:val="center"/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برای ارسال</w:t>
                      </w:r>
                      <w:r w:rsidR="004A294B">
                        <w:rPr>
                          <w:rFonts w:cs="B Nazanin" w:hint="cs"/>
                          <w:rtl/>
                        </w:rPr>
                        <w:t xml:space="preserve"> تصویر نامه</w:t>
                      </w:r>
                    </w:p>
                    <w:p w:rsidR="00705021" w:rsidRDefault="00705021" w:rsidP="00705021">
                      <w:pPr>
                        <w:bidi/>
                        <w:ind w:right="-142"/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شماره فکس:  </w:t>
                      </w:r>
                      <w:r w:rsidRPr="007050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705021" w:rsidRPr="00041781" w:rsidRDefault="00705021" w:rsidP="00705021">
                      <w:pPr>
                        <w:bidi/>
                        <w:ind w:right="-142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شماره واتساپ:  </w:t>
                      </w:r>
                      <w:r w:rsidRPr="0070502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041781" w:rsidRPr="00677B51">
        <w:rPr>
          <w:rFonts w:cs="B Nazanin" w:hint="cs"/>
          <w:sz w:val="24"/>
          <w:szCs w:val="24"/>
          <w:rtl/>
        </w:rPr>
        <w:t>باسمه تعالی</w:t>
      </w:r>
    </w:p>
    <w:p w:rsidR="00041781" w:rsidRDefault="00705021" w:rsidP="00041781">
      <w:pPr>
        <w:bidi/>
        <w:spacing w:after="12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041781">
        <w:rPr>
          <w:rFonts w:ascii="Times New Roman" w:eastAsia="Times New Roman" w:hAnsi="Times New Roman" w:cs="B Nazanin"/>
          <w:b/>
          <w:bCs/>
          <w:noProof/>
          <w:color w:val="000000"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131445</wp:posOffset>
                </wp:positionV>
                <wp:extent cx="1250950" cy="140462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81" w:rsidRPr="00041781" w:rsidRDefault="00041781" w:rsidP="00041781">
                            <w:pPr>
                              <w:bidi/>
                              <w:ind w:right="-142"/>
                              <w:rPr>
                                <w:rFonts w:cs="B Nazanin"/>
                              </w:rPr>
                            </w:pPr>
                            <w:r w:rsidRPr="00041781">
                              <w:rPr>
                                <w:rFonts w:cs="B Nazanin" w:hint="cs"/>
                                <w:rtl/>
                              </w:rPr>
                              <w:t xml:space="preserve">تاریخ: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pt;margin-top:10.35pt;width:9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" fillcolor="#e2efd9 [665]">
                <v:textbox style="mso-fit-shape-to-text:t">
                  <w:txbxContent>
                    <w:p w:rsidR="00041781" w:rsidRPr="00041781" w:rsidRDefault="00041781" w:rsidP="00041781">
                      <w:pPr>
                        <w:bidi/>
                        <w:ind w:right="-142"/>
                        <w:rPr>
                          <w:rFonts w:cs="B Nazanin"/>
                        </w:rPr>
                      </w:pPr>
                      <w:r w:rsidRPr="00041781">
                        <w:rPr>
                          <w:rFonts w:cs="B Nazanin" w:hint="cs"/>
                          <w:rtl/>
                        </w:rPr>
                        <w:t xml:space="preserve">تاریخ:   </w:t>
                      </w:r>
                    </w:p>
                  </w:txbxContent>
                </v:textbox>
              </v:shape>
            </w:pict>
          </mc:Fallback>
        </mc:AlternateContent>
      </w:r>
      <w:r w:rsidR="00041781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برگه اعلام</w:t>
      </w:r>
      <w:r w:rsidR="00041781" w:rsidRPr="00F3570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 حضور در</w:t>
      </w:r>
      <w:r w:rsidR="00041781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041781" w:rsidRPr="00F3570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اولین همایش تخصصی</w:t>
      </w:r>
    </w:p>
    <w:p w:rsidR="00041781" w:rsidRPr="004A294B" w:rsidRDefault="00041781" w:rsidP="00041781">
      <w:pPr>
        <w:bidi/>
        <w:jc w:val="center"/>
        <w:rPr>
          <w:rFonts w:ascii="Times New Roman" w:eastAsia="Times New Roman" w:hAnsi="Times New Roman" w:cs="B Titr"/>
          <w:b/>
          <w:bCs/>
          <w:color w:val="0070C0"/>
          <w:sz w:val="30"/>
          <w:szCs w:val="30"/>
          <w:rtl/>
          <w:lang w:bidi="fa-IR"/>
        </w:rPr>
      </w:pPr>
      <w:r w:rsidRPr="004A294B">
        <w:rPr>
          <w:rFonts w:ascii="Times New Roman" w:eastAsia="Times New Roman" w:hAnsi="Times New Roman" w:cs="B Titr" w:hint="cs"/>
          <w:b/>
          <w:bCs/>
          <w:color w:val="0070C0"/>
          <w:sz w:val="30"/>
          <w:szCs w:val="30"/>
          <w:rtl/>
          <w:lang w:bidi="fa-IR"/>
        </w:rPr>
        <w:t xml:space="preserve"> استانداردهای جهانی روابط عمومی</w:t>
      </w:r>
    </w:p>
    <w:p w:rsidR="00705021" w:rsidRPr="00705021" w:rsidRDefault="00705021" w:rsidP="004A294B">
      <w:pPr>
        <w:bidi/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705021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  <w:lang w:bidi="fa-IR"/>
        </w:rPr>
        <w:t>صبح روز چهارشنبه 14/12/1398</w:t>
      </w:r>
    </w:p>
    <w:p w:rsidR="00041781" w:rsidRDefault="00041781" w:rsidP="00041781">
      <w:pPr>
        <w:shd w:val="clear" w:color="auto" w:fill="FFFFFF"/>
        <w:bidi/>
        <w:spacing w:after="120" w:line="240" w:lineRule="auto"/>
        <w:ind w:left="-279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مسئول محترم دبیرخانه همایش</w:t>
      </w:r>
    </w:p>
    <w:p w:rsidR="00041781" w:rsidRDefault="00041781" w:rsidP="00041781">
      <w:pPr>
        <w:shd w:val="clear" w:color="auto" w:fill="FFFFFF"/>
        <w:bidi/>
        <w:spacing w:after="120" w:line="240" w:lineRule="auto"/>
        <w:ind w:left="-279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با سلام و احترام؛</w:t>
      </w:r>
    </w:p>
    <w:p w:rsidR="00705021" w:rsidRDefault="00041781" w:rsidP="004A294B">
      <w:pPr>
        <w:shd w:val="clear" w:color="auto" w:fill="FFFFFF"/>
        <w:bidi/>
        <w:spacing w:after="0" w:line="360" w:lineRule="auto"/>
        <w:ind w:left="-278" w:right="-284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پیرو دعوت</w:t>
      </w:r>
      <w:r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نامه شماره .......</w:t>
      </w:r>
      <w:r w:rsidR="00705021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............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..........  بدین وسیله </w:t>
      </w:r>
      <w:r w:rsidRPr="00041781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..</w:t>
      </w:r>
      <w:r w:rsidR="00705021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....</w:t>
      </w:r>
      <w:r w:rsidRPr="00041781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u w:val="single"/>
          <w:rtl/>
          <w:lang w:bidi="fa-IR"/>
        </w:rPr>
        <w:t>.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  نفر از همکاران شاغل در روابط عمومی این </w:t>
      </w:r>
      <w:r w:rsidRPr="00041781">
        <w:rPr>
          <w:rFonts w:cs="B Nazanin" w:hint="cs"/>
          <w:sz w:val="28"/>
          <w:szCs w:val="28"/>
          <w:rtl/>
        </w:rPr>
        <w:t>نهاد</w:t>
      </w:r>
      <w:r>
        <w:rPr>
          <w:rFonts w:cs="B Nazanin" w:hint="cs"/>
          <w:sz w:val="28"/>
          <w:szCs w:val="28"/>
          <w:rtl/>
        </w:rPr>
        <w:t>/</w:t>
      </w:r>
      <w:r w:rsidRPr="00041781">
        <w:rPr>
          <w:rFonts w:cs="B Nazanin" w:hint="cs"/>
          <w:sz w:val="28"/>
          <w:szCs w:val="28"/>
          <w:rtl/>
        </w:rPr>
        <w:t>سازمان</w:t>
      </w:r>
      <w:r>
        <w:rPr>
          <w:rFonts w:cs="B Nazanin" w:hint="cs"/>
          <w:sz w:val="28"/>
          <w:szCs w:val="28"/>
          <w:rtl/>
        </w:rPr>
        <w:t>/</w:t>
      </w:r>
      <w:r w:rsidRPr="00041781">
        <w:rPr>
          <w:rFonts w:cs="B Nazanin" w:hint="cs"/>
          <w:sz w:val="28"/>
          <w:szCs w:val="28"/>
          <w:rtl/>
        </w:rPr>
        <w:t>موسسه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 با مشخصات زیر، تمایل و آمادگی خود را برای حضور </w:t>
      </w:r>
      <w:r w:rsidR="00705021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در همایش 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 xml:space="preserve">اعلام می نمایند. خواهشمند است نسبت به رزرو جای مناسب در سالن اصلی اقدام فرمایید. </w:t>
      </w:r>
    </w:p>
    <w:p w:rsidR="00041781" w:rsidRDefault="00041781" w:rsidP="00705021">
      <w:pPr>
        <w:shd w:val="clear" w:color="auto" w:fill="FFFFFF"/>
        <w:bidi/>
        <w:spacing w:after="240" w:line="360" w:lineRule="auto"/>
        <w:ind w:left="-278" w:right="-284"/>
        <w:jc w:val="both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ضمناً جناب آقای/ سرکار خانم ........................  به شماره تماس ......................  برای هماهنگی معرفی می</w:t>
      </w:r>
      <w:r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گردد.</w:t>
      </w:r>
    </w:p>
    <w:p w:rsidR="004A294B" w:rsidRPr="00041781" w:rsidRDefault="004A294B" w:rsidP="004A294B">
      <w:pPr>
        <w:bidi/>
        <w:jc w:val="center"/>
        <w:rPr>
          <w:rFonts w:cs="B Nazanin"/>
          <w:sz w:val="28"/>
          <w:szCs w:val="28"/>
          <w:rtl/>
        </w:rPr>
      </w:pPr>
      <w:r w:rsidRPr="00041781">
        <w:rPr>
          <w:rFonts w:cs="B Nazanin" w:hint="cs"/>
          <w:sz w:val="28"/>
          <w:szCs w:val="28"/>
          <w:rtl/>
        </w:rPr>
        <w:t>نام نهاد، سازمان یا موسسه:</w:t>
      </w:r>
      <w:r>
        <w:rPr>
          <w:rFonts w:cs="B Nazanin" w:hint="cs"/>
          <w:sz w:val="28"/>
          <w:szCs w:val="28"/>
          <w:rtl/>
        </w:rPr>
        <w:t xml:space="preserve">  ............................</w:t>
      </w:r>
    </w:p>
    <w:tbl>
      <w:tblPr>
        <w:tblStyle w:val="TableGrid"/>
        <w:bidiVisual/>
        <w:tblW w:w="9634" w:type="dxa"/>
        <w:tblInd w:w="-324" w:type="dxa"/>
        <w:tblLook w:val="04A0" w:firstRow="1" w:lastRow="0" w:firstColumn="1" w:lastColumn="0" w:noHBand="0" w:noVBand="1"/>
      </w:tblPr>
      <w:tblGrid>
        <w:gridCol w:w="513"/>
        <w:gridCol w:w="2237"/>
        <w:gridCol w:w="3122"/>
        <w:gridCol w:w="1672"/>
        <w:gridCol w:w="2090"/>
      </w:tblGrid>
      <w:tr w:rsidR="00705021" w:rsidRPr="00041781" w:rsidTr="004A294B">
        <w:tc>
          <w:tcPr>
            <w:tcW w:w="513" w:type="dxa"/>
            <w:tcBorders>
              <w:right w:val="triple" w:sz="4" w:space="0" w:color="auto"/>
            </w:tcBorders>
            <w:shd w:val="clear" w:color="auto" w:fill="E2EFD9" w:themeFill="accent6" w:themeFillTint="33"/>
          </w:tcPr>
          <w:p w:rsidR="00705021" w:rsidRPr="00705021" w:rsidRDefault="00705021" w:rsidP="00705021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705021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2237" w:type="dxa"/>
            <w:tcBorders>
              <w:left w:val="triple" w:sz="4" w:space="0" w:color="auto"/>
            </w:tcBorders>
            <w:shd w:val="clear" w:color="auto" w:fill="E2EFD9" w:themeFill="accent6" w:themeFillTint="33"/>
          </w:tcPr>
          <w:p w:rsidR="00705021" w:rsidRPr="00041781" w:rsidRDefault="00705021" w:rsidP="00041781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3122" w:type="dxa"/>
            <w:shd w:val="clear" w:color="auto" w:fill="E2EFD9" w:themeFill="accent6" w:themeFillTint="33"/>
          </w:tcPr>
          <w:p w:rsidR="00705021" w:rsidRPr="00041781" w:rsidRDefault="00705021" w:rsidP="00041781">
            <w:pPr>
              <w:bidi/>
              <w:ind w:hanging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705021" w:rsidRPr="00041781" w:rsidRDefault="00705021" w:rsidP="00041781">
            <w:pPr>
              <w:bidi/>
              <w:ind w:hanging="11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كد ملي</w:t>
            </w:r>
          </w:p>
        </w:tc>
        <w:tc>
          <w:tcPr>
            <w:tcW w:w="2090" w:type="dxa"/>
            <w:shd w:val="clear" w:color="auto" w:fill="E2EFD9" w:themeFill="accent6" w:themeFillTint="33"/>
          </w:tcPr>
          <w:p w:rsidR="00705021" w:rsidRPr="00041781" w:rsidRDefault="00705021" w:rsidP="00041781">
            <w:pPr>
              <w:bidi/>
              <w:ind w:hanging="11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041781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شماره تلفن همراه</w:t>
            </w:r>
          </w:p>
        </w:tc>
      </w:tr>
      <w:tr w:rsidR="00705021" w:rsidTr="004A294B">
        <w:tc>
          <w:tcPr>
            <w:tcW w:w="513" w:type="dxa"/>
            <w:tcBorders>
              <w:righ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0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09</w:t>
            </w:r>
          </w:p>
        </w:tc>
      </w:tr>
      <w:tr w:rsidR="00705021" w:rsidTr="004A294B">
        <w:tc>
          <w:tcPr>
            <w:tcW w:w="513" w:type="dxa"/>
            <w:tcBorders>
              <w:righ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0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  <w:tr w:rsidR="00705021" w:rsidTr="004A294B">
        <w:tc>
          <w:tcPr>
            <w:tcW w:w="513" w:type="dxa"/>
            <w:tcBorders>
              <w:righ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0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  <w:tr w:rsidR="00705021" w:rsidTr="004A294B">
        <w:tc>
          <w:tcPr>
            <w:tcW w:w="513" w:type="dxa"/>
            <w:tcBorders>
              <w:righ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0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  <w:tr w:rsidR="00705021" w:rsidTr="004A294B">
        <w:tc>
          <w:tcPr>
            <w:tcW w:w="513" w:type="dxa"/>
            <w:tcBorders>
              <w:righ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0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  <w:tr w:rsidR="00705021" w:rsidTr="004A294B">
        <w:tc>
          <w:tcPr>
            <w:tcW w:w="513" w:type="dxa"/>
            <w:tcBorders>
              <w:righ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0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  <w:tr w:rsidR="00705021" w:rsidTr="004A294B">
        <w:tc>
          <w:tcPr>
            <w:tcW w:w="513" w:type="dxa"/>
            <w:tcBorders>
              <w:righ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0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  <w:tr w:rsidR="00705021" w:rsidTr="004A294B">
        <w:tc>
          <w:tcPr>
            <w:tcW w:w="513" w:type="dxa"/>
            <w:tcBorders>
              <w:righ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705021" w:rsidRDefault="00705021" w:rsidP="00705021">
            <w:pPr>
              <w:bidi/>
              <w:spacing w:after="240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122" w:type="dxa"/>
          </w:tcPr>
          <w:p w:rsidR="00705021" w:rsidRDefault="00705021" w:rsidP="00705021">
            <w:pPr>
              <w:bidi/>
              <w:spacing w:after="24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0" w:type="dxa"/>
          </w:tcPr>
          <w:p w:rsidR="00705021" w:rsidRDefault="00705021" w:rsidP="00705021">
            <w:pPr>
              <w:bidi/>
              <w:spacing w:after="240"/>
              <w:jc w:val="right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</w:p>
        </w:tc>
      </w:tr>
    </w:tbl>
    <w:p w:rsidR="00041781" w:rsidRPr="00F3570B" w:rsidRDefault="00041781" w:rsidP="004A294B">
      <w:pPr>
        <w:shd w:val="clear" w:color="auto" w:fill="FFFFFF"/>
        <w:bidi/>
        <w:spacing w:after="0" w:line="240" w:lineRule="auto"/>
        <w:ind w:left="1423" w:right="-284" w:hanging="1843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F3570B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نشانی محل برگزاری :</w:t>
      </w:r>
      <w:r w:rsidRPr="00F3570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تهران،</w:t>
      </w:r>
      <w:r w:rsidR="004A294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مسیر </w:t>
      </w:r>
      <w:r w:rsidR="004A294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جنوب به شمال</w:t>
      </w:r>
      <w:r w:rsidRPr="00F3570B">
        <w:rPr>
          <w:rFonts w:ascii="Times New Roman" w:eastAsia="Times New Roman" w:hAnsi="Times New Roman" w:cs="B Nazanin"/>
          <w:color w:val="000000"/>
          <w:sz w:val="24"/>
          <w:szCs w:val="24"/>
          <w:lang w:bidi="fa-IR"/>
        </w:rPr>
        <w:t> </w:t>
      </w:r>
      <w:r w:rsidRPr="00F3570B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>بلوار اشرفي اصفهاني</w:t>
      </w:r>
      <w:r w:rsidR="004A294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،</w:t>
      </w:r>
      <w:r w:rsidRPr="00F3570B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 xml:space="preserve"> نرسيده به اتوبان همت</w:t>
      </w:r>
      <w:r w:rsidR="004A294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،</w:t>
      </w:r>
      <w:r w:rsidRPr="00F3570B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 xml:space="preserve"> خيابان شهيد قموشي</w:t>
      </w:r>
      <w:r w:rsidR="004A294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،</w:t>
      </w:r>
      <w:r w:rsidRPr="00F3570B"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  <w:t xml:space="preserve"> خيابان بهار</w:t>
      </w:r>
      <w:r w:rsidR="004A294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، </w:t>
      </w:r>
      <w:r w:rsidRPr="00F3570B">
        <w:rPr>
          <w:rFonts w:ascii="Times New Roman" w:eastAsia="Times New Roman" w:hAnsi="Times New Roman" w:cs="B Nazanin"/>
          <w:color w:val="000000"/>
          <w:sz w:val="24"/>
          <w:szCs w:val="24"/>
          <w:lang w:bidi="fa-IR"/>
        </w:rPr>
        <w:t xml:space="preserve"> </w:t>
      </w:r>
      <w:r w:rsidRPr="004A294B">
        <w:rPr>
          <w:rFonts w:ascii="Times New Roman" w:eastAsia="Times New Roman" w:hAnsi="Times New Roman" w:cs="B Nazanin"/>
          <w:b/>
          <w:bCs/>
          <w:color w:val="000000"/>
          <w:rtl/>
          <w:lang w:bidi="fa-IR"/>
        </w:rPr>
        <w:t>دانشگاه علم و فرهنگ</w:t>
      </w:r>
      <w:r w:rsidRPr="00F3570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Pr="00F3570B">
        <w:rPr>
          <w:rFonts w:ascii="Sakkal Majalla" w:eastAsia="Times New Roman" w:hAnsi="Sakkal Majalla" w:cs="Sakkal Majalla" w:hint="cs"/>
          <w:color w:val="000000"/>
          <w:sz w:val="24"/>
          <w:szCs w:val="24"/>
          <w:rtl/>
          <w:lang w:bidi="fa-IR"/>
        </w:rPr>
        <w:t>–</w:t>
      </w:r>
      <w:r w:rsidRPr="00F3570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سالن همایشهای بین المللی </w:t>
      </w:r>
      <w:r w:rsidR="004A294B">
        <w:rPr>
          <w:rFonts w:ascii="Sakkal Majalla" w:eastAsia="Times New Roman" w:hAnsi="Sakkal Majalla" w:cs="Sakkal Majalla" w:hint="cs"/>
          <w:color w:val="000000"/>
          <w:sz w:val="24"/>
          <w:szCs w:val="24"/>
          <w:rtl/>
          <w:lang w:bidi="fa-IR"/>
        </w:rPr>
        <w:t>–</w:t>
      </w:r>
      <w:r w:rsidR="004A294B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سالن اصلی</w:t>
      </w:r>
      <w:bookmarkStart w:id="0" w:name="_GoBack"/>
      <w:bookmarkEnd w:id="0"/>
    </w:p>
    <w:sectPr w:rsidR="00041781" w:rsidRPr="00F3570B" w:rsidSect="00041781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FB5"/>
    <w:multiLevelType w:val="hybridMultilevel"/>
    <w:tmpl w:val="BF1AC2DA"/>
    <w:lvl w:ilvl="0" w:tplc="D944A75C">
      <w:start w:val="1"/>
      <w:numFmt w:val="decimal"/>
      <w:lvlText w:val="%1."/>
      <w:lvlJc w:val="left"/>
      <w:pPr>
        <w:ind w:left="43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91088"/>
    <w:multiLevelType w:val="multilevel"/>
    <w:tmpl w:val="BB16C79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0B5D74"/>
    <w:multiLevelType w:val="multilevel"/>
    <w:tmpl w:val="D442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E7"/>
    <w:rsid w:val="00030705"/>
    <w:rsid w:val="00041781"/>
    <w:rsid w:val="000866AA"/>
    <w:rsid w:val="00356AAE"/>
    <w:rsid w:val="004A294B"/>
    <w:rsid w:val="00612DE7"/>
    <w:rsid w:val="006C3F8C"/>
    <w:rsid w:val="00705021"/>
    <w:rsid w:val="00922624"/>
    <w:rsid w:val="00AB342C"/>
    <w:rsid w:val="00D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06E6CA"/>
  <w15:chartTrackingRefBased/>
  <w15:docId w15:val="{D22F6EBA-F550-46E5-B1F9-0543D91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ساده"/>
    <w:qFormat/>
    <w:rsid w:val="0004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شرح خبرگی"/>
    <w:basedOn w:val="DefaultParagraphFont"/>
    <w:uiPriority w:val="19"/>
    <w:rsid w:val="00356AAE"/>
    <w:rPr>
      <w:rFonts w:ascii="B Nazanin" w:hAnsi="B Nazanin" w:cs="B Nazanin"/>
      <w:i/>
      <w:iCs w:val="0"/>
      <w:color w:val="404040" w:themeColor="text1" w:themeTint="BF"/>
      <w:sz w:val="28"/>
      <w:szCs w:val="28"/>
    </w:rPr>
  </w:style>
  <w:style w:type="paragraph" w:customStyle="1" w:styleId="a">
    <w:name w:val="انگلیسی خبرگی"/>
    <w:basedOn w:val="ListParagraph"/>
    <w:link w:val="Char"/>
    <w:autoRedefine/>
    <w:rsid w:val="00922624"/>
    <w:pPr>
      <w:numPr>
        <w:numId w:val="5"/>
      </w:numPr>
      <w:shd w:val="clear" w:color="auto" w:fill="FFFFFF"/>
      <w:bidi w:val="0"/>
      <w:spacing w:after="0" w:line="240" w:lineRule="auto"/>
      <w:ind w:left="283" w:hanging="357"/>
      <w:contextualSpacing w:val="0"/>
      <w:jc w:val="both"/>
    </w:pPr>
    <w:rPr>
      <w:rFonts w:asciiTheme="majorBidi" w:eastAsia="Times New Roman" w:hAnsiTheme="majorBidi" w:cstheme="majorBidi"/>
      <w:color w:val="595959"/>
      <w:sz w:val="26"/>
      <w:szCs w:val="26"/>
    </w:rPr>
  </w:style>
  <w:style w:type="character" w:customStyle="1" w:styleId="Char">
    <w:name w:val="انگلیسی خبرگی Char"/>
    <w:basedOn w:val="DefaultParagraphFont"/>
    <w:link w:val="a"/>
    <w:rsid w:val="00922624"/>
    <w:rPr>
      <w:rFonts w:asciiTheme="majorBidi" w:eastAsia="Times New Roman" w:hAnsiTheme="majorBidi" w:cstheme="majorBidi"/>
      <w:color w:val="595959"/>
      <w:sz w:val="26"/>
      <w:szCs w:val="26"/>
      <w:shd w:val="clear" w:color="auto" w:fill="FFFFFF"/>
      <w:lang w:bidi="fa-IR"/>
    </w:rPr>
  </w:style>
  <w:style w:type="paragraph" w:styleId="ListParagraph">
    <w:name w:val="List Paragraph"/>
    <w:basedOn w:val="Normal"/>
    <w:uiPriority w:val="34"/>
    <w:qFormat/>
    <w:rsid w:val="00030705"/>
    <w:pPr>
      <w:bidi/>
      <w:spacing w:after="120" w:line="360" w:lineRule="auto"/>
      <w:ind w:left="720"/>
      <w:contextualSpacing/>
    </w:pPr>
    <w:rPr>
      <w:rFonts w:ascii="B Nazanin" w:hAnsi="B Nazanin" w:cs="B Nazanin"/>
      <w:sz w:val="28"/>
      <w:szCs w:val="28"/>
      <w:lang w:bidi="fa-IR"/>
    </w:rPr>
  </w:style>
  <w:style w:type="paragraph" w:customStyle="1" w:styleId="a0">
    <w:name w:val="تیتر خبرگی"/>
    <w:basedOn w:val="Normal"/>
    <w:link w:val="Char0"/>
    <w:qFormat/>
    <w:rsid w:val="00030705"/>
    <w:pPr>
      <w:bidi/>
      <w:spacing w:after="0" w:line="240" w:lineRule="auto"/>
      <w:ind w:left="119"/>
    </w:pPr>
    <w:rPr>
      <w:rFonts w:ascii="B Nazanin" w:hAnsi="B Nazanin" w:cs="B Nazanin"/>
      <w:b/>
      <w:bCs/>
      <w:sz w:val="24"/>
      <w:szCs w:val="24"/>
      <w:lang w:bidi="fa-IR"/>
    </w:rPr>
  </w:style>
  <w:style w:type="character" w:customStyle="1" w:styleId="Char0">
    <w:name w:val="تیتر خبرگی Char"/>
    <w:basedOn w:val="DefaultParagraphFont"/>
    <w:link w:val="a0"/>
    <w:rsid w:val="00030705"/>
    <w:rPr>
      <w:rFonts w:ascii="B Nazanin" w:hAnsi="B Nazanin" w:cs="B Nazanin"/>
      <w:b/>
      <w:bCs/>
      <w:sz w:val="24"/>
      <w:szCs w:val="24"/>
      <w:lang w:bidi="fa-IR"/>
    </w:rPr>
  </w:style>
  <w:style w:type="paragraph" w:customStyle="1" w:styleId="2">
    <w:name w:val="شرح خبرگی 2"/>
    <w:basedOn w:val="Normal"/>
    <w:link w:val="2Char"/>
    <w:qFormat/>
    <w:rsid w:val="00030705"/>
    <w:pPr>
      <w:bidi/>
      <w:spacing w:after="120" w:line="240" w:lineRule="auto"/>
      <w:ind w:left="119" w:right="284"/>
      <w:jc w:val="both"/>
    </w:pPr>
    <w:rPr>
      <w:rFonts w:ascii="B Nazanin" w:hAnsi="B Nazanin" w:cs="B Nazanin"/>
      <w:sz w:val="28"/>
      <w:szCs w:val="28"/>
      <w:lang w:bidi="fa-IR"/>
    </w:rPr>
  </w:style>
  <w:style w:type="character" w:customStyle="1" w:styleId="2Char">
    <w:name w:val="شرح خبرگی 2 Char"/>
    <w:basedOn w:val="DefaultParagraphFont"/>
    <w:link w:val="2"/>
    <w:rsid w:val="00030705"/>
    <w:rPr>
      <w:rFonts w:ascii="B Nazanin" w:hAnsi="B Nazanin" w:cs="B Nazanin"/>
      <w:sz w:val="28"/>
      <w:szCs w:val="28"/>
      <w:lang w:bidi="fa-IR"/>
    </w:rPr>
  </w:style>
  <w:style w:type="paragraph" w:customStyle="1" w:styleId="3">
    <w:name w:val="تیتر 3"/>
    <w:basedOn w:val="Normal"/>
    <w:link w:val="3Char"/>
    <w:qFormat/>
    <w:rsid w:val="000866AA"/>
    <w:pPr>
      <w:bidi/>
      <w:spacing w:after="120" w:line="240" w:lineRule="auto"/>
      <w:ind w:left="-278"/>
    </w:pPr>
    <w:rPr>
      <w:rFonts w:asciiTheme="majorBidi" w:hAnsiTheme="majorBidi" w:cs="B Nazanin"/>
      <w:b/>
      <w:bCs/>
      <w:sz w:val="24"/>
      <w:szCs w:val="24"/>
      <w:lang w:bidi="fa-IR"/>
    </w:rPr>
  </w:style>
  <w:style w:type="character" w:customStyle="1" w:styleId="3Char">
    <w:name w:val="تیتر 3 Char"/>
    <w:basedOn w:val="DefaultParagraphFont"/>
    <w:link w:val="3"/>
    <w:rsid w:val="000866AA"/>
    <w:rPr>
      <w:rFonts w:asciiTheme="majorBidi" w:hAnsiTheme="majorBidi" w:cs="B Nazanin"/>
      <w:b/>
      <w:bCs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04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7B8D-3C0E-48EB-84D7-C3336316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2020-02-17T19:01:00Z</dcterms:created>
  <dcterms:modified xsi:type="dcterms:W3CDTF">2020-02-17T19:34:00Z</dcterms:modified>
</cp:coreProperties>
</file>